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86" w:rsidRPr="00863BCC" w:rsidRDefault="000F2086" w:rsidP="00746DA7">
      <w:pPr>
        <w:pStyle w:val="a4"/>
        <w:spacing w:line="500" w:lineRule="exact"/>
        <w:ind w:leftChars="0" w:left="4" w:hangingChars="1" w:hanging="4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36"/>
          <w:szCs w:val="36"/>
        </w:rPr>
        <w:t xml:space="preserve">     </w:t>
      </w:r>
      <w:r w:rsidR="00863BCC" w:rsidRPr="00863BCC">
        <w:rPr>
          <w:rFonts w:ascii="標楷體" w:eastAsia="標楷體" w:hAnsi="標楷體"/>
          <w:b/>
          <w:sz w:val="48"/>
          <w:szCs w:val="48"/>
        </w:rPr>
        <w:t>10</w:t>
      </w:r>
      <w:r w:rsidR="00863BCC" w:rsidRPr="00863BCC">
        <w:rPr>
          <w:rFonts w:ascii="標楷體" w:eastAsia="標楷體" w:hAnsi="標楷體" w:hint="eastAsia"/>
          <w:b/>
          <w:sz w:val="48"/>
          <w:szCs w:val="48"/>
        </w:rPr>
        <w:t>5年臺南市新故鄉社區營造</w:t>
      </w:r>
      <w:r w:rsidRPr="00863BCC">
        <w:rPr>
          <w:rFonts w:ascii="標楷體" w:eastAsia="標楷體" w:hAnsi="標楷體" w:hint="eastAsia"/>
          <w:b/>
          <w:sz w:val="48"/>
          <w:szCs w:val="48"/>
        </w:rPr>
        <w:t>發表系列活動</w:t>
      </w:r>
    </w:p>
    <w:p w:rsidR="000F2086" w:rsidRPr="00EA3AE8" w:rsidRDefault="00863BCC" w:rsidP="00746DA7">
      <w:pPr>
        <w:pStyle w:val="a4"/>
        <w:spacing w:line="500" w:lineRule="exact"/>
        <w:ind w:leftChars="0" w:left="4" w:hangingChars="1" w:hanging="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6"/>
          <w:szCs w:val="36"/>
        </w:rPr>
        <w:t xml:space="preserve">       </w:t>
      </w:r>
      <w:bookmarkStart w:id="0" w:name="_GoBack"/>
      <w:r w:rsidR="000F2086"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南區成果發表會暨臺灣第一鹽鹽埕故事館揭幕活動</w:t>
      </w:r>
    </w:p>
    <w:bookmarkEnd w:id="0"/>
    <w:p w:rsidR="000F2086" w:rsidRDefault="000F2086" w:rsidP="00746DA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904127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D90A9A">
        <w:rPr>
          <w:rFonts w:ascii="標楷體" w:eastAsia="標楷體" w:hAnsi="標楷體" w:hint="eastAsia"/>
          <w:sz w:val="28"/>
          <w:szCs w:val="28"/>
        </w:rPr>
        <w:t>文化部、臺南市政府文化局</w:t>
      </w:r>
    </w:p>
    <w:p w:rsidR="000F2086" w:rsidRDefault="000F2086" w:rsidP="00746DA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04BE2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臺南市南區區公所</w:t>
      </w:r>
    </w:p>
    <w:p w:rsidR="000F2086" w:rsidRPr="00EA3AE8" w:rsidRDefault="000F2086" w:rsidP="00746DA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04BE2"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同展出單位</w:t>
      </w:r>
    </w:p>
    <w:p w:rsidR="000F2086" w:rsidRPr="008767B9" w:rsidRDefault="000F2086" w:rsidP="00746DA7">
      <w:pPr>
        <w:autoSpaceDE w:val="0"/>
        <w:autoSpaceDN w:val="0"/>
        <w:adjustRightInd w:val="0"/>
        <w:spacing w:line="500" w:lineRule="exact"/>
        <w:ind w:left="2102" w:hangingChars="750" w:hanging="2102"/>
        <w:rPr>
          <w:rFonts w:ascii="標楷體" w:eastAsia="標楷體" w:hAnsi="標楷體" w:cs="標楷體-WinCharSetFFFF-H"/>
          <w:b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貳、活動</w:t>
      </w:r>
      <w:r w:rsidRPr="008767B9"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內容</w:t>
      </w:r>
      <w:r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：</w:t>
      </w:r>
    </w:p>
    <w:p w:rsidR="000F2086" w:rsidRPr="00746DA7" w:rsidRDefault="000F2086" w:rsidP="00746DA7">
      <w:pPr>
        <w:pStyle w:val="a4"/>
        <w:spacing w:beforeLines="50" w:before="180" w:line="500" w:lineRule="exact"/>
        <w:ind w:leftChars="0" w:left="3" w:hangingChars="1" w:hanging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746DA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46DA7">
        <w:rPr>
          <w:rFonts w:ascii="標楷體" w:eastAsia="標楷體" w:hAnsi="標楷體" w:hint="eastAsia"/>
          <w:b/>
          <w:sz w:val="28"/>
          <w:szCs w:val="28"/>
        </w:rPr>
        <w:t>一、時間</w:t>
      </w:r>
      <w:r w:rsidR="00863BCC" w:rsidRPr="00746DA7">
        <w:rPr>
          <w:rFonts w:ascii="標楷體" w:eastAsia="標楷體" w:hAnsi="標楷體"/>
          <w:sz w:val="28"/>
          <w:szCs w:val="28"/>
        </w:rPr>
        <w:t>:201</w:t>
      </w:r>
      <w:r w:rsidR="00863BCC" w:rsidRPr="00746DA7">
        <w:rPr>
          <w:rFonts w:ascii="標楷體" w:eastAsia="標楷體" w:hAnsi="標楷體" w:hint="eastAsia"/>
          <w:sz w:val="28"/>
          <w:szCs w:val="28"/>
        </w:rPr>
        <w:t>6</w:t>
      </w:r>
      <w:r w:rsidRPr="00746DA7">
        <w:rPr>
          <w:rFonts w:ascii="標楷體" w:eastAsia="標楷體" w:hAnsi="標楷體" w:hint="eastAsia"/>
          <w:sz w:val="28"/>
          <w:szCs w:val="28"/>
        </w:rPr>
        <w:t>年</w:t>
      </w:r>
      <w:r w:rsidRPr="00746DA7">
        <w:rPr>
          <w:rFonts w:ascii="標楷體" w:eastAsia="標楷體" w:hAnsi="標楷體"/>
          <w:sz w:val="28"/>
          <w:szCs w:val="28"/>
        </w:rPr>
        <w:t>11</w:t>
      </w:r>
      <w:r w:rsidRPr="00746DA7">
        <w:rPr>
          <w:rFonts w:ascii="標楷體" w:eastAsia="標楷體" w:hAnsi="標楷體" w:hint="eastAsia"/>
          <w:sz w:val="28"/>
          <w:szCs w:val="28"/>
        </w:rPr>
        <w:t>月</w:t>
      </w:r>
      <w:r w:rsidR="00863BCC" w:rsidRPr="00746DA7">
        <w:rPr>
          <w:rFonts w:ascii="標楷體" w:eastAsia="標楷體" w:hAnsi="標楷體" w:hint="eastAsia"/>
          <w:sz w:val="28"/>
          <w:szCs w:val="28"/>
        </w:rPr>
        <w:t>6</w:t>
      </w:r>
      <w:r w:rsidRPr="00746DA7">
        <w:rPr>
          <w:rFonts w:ascii="標楷體" w:eastAsia="標楷體" w:hAnsi="標楷體" w:hint="eastAsia"/>
          <w:sz w:val="28"/>
          <w:szCs w:val="28"/>
        </w:rPr>
        <w:t>日</w:t>
      </w:r>
      <w:r w:rsidRPr="00746DA7">
        <w:rPr>
          <w:rFonts w:ascii="標楷體" w:eastAsia="標楷體" w:hAnsi="標楷體"/>
          <w:sz w:val="28"/>
          <w:szCs w:val="28"/>
        </w:rPr>
        <w:t>(</w:t>
      </w:r>
      <w:r w:rsidR="00863BCC" w:rsidRPr="00746DA7">
        <w:rPr>
          <w:rFonts w:ascii="標楷體" w:eastAsia="標楷體" w:hAnsi="標楷體" w:hint="eastAsia"/>
          <w:sz w:val="28"/>
          <w:szCs w:val="28"/>
        </w:rPr>
        <w:t>星期日</w:t>
      </w:r>
      <w:r w:rsidRPr="00746DA7">
        <w:rPr>
          <w:rFonts w:ascii="標楷體" w:eastAsia="標楷體" w:hAnsi="標楷體"/>
          <w:sz w:val="28"/>
          <w:szCs w:val="28"/>
        </w:rPr>
        <w:t>)</w:t>
      </w:r>
      <w:r w:rsidRPr="00746DA7">
        <w:rPr>
          <w:rFonts w:ascii="標楷體" w:eastAsia="標楷體" w:hAnsi="標楷體" w:hint="eastAsia"/>
          <w:sz w:val="28"/>
          <w:szCs w:val="28"/>
        </w:rPr>
        <w:t>下午</w:t>
      </w:r>
      <w:r w:rsidRPr="00746DA7">
        <w:rPr>
          <w:rFonts w:ascii="標楷體" w:eastAsia="標楷體" w:hAnsi="標楷體"/>
          <w:sz w:val="28"/>
          <w:szCs w:val="28"/>
        </w:rPr>
        <w:t>2</w:t>
      </w:r>
      <w:r w:rsidRPr="00746DA7">
        <w:rPr>
          <w:rFonts w:ascii="標楷體" w:eastAsia="標楷體" w:hAnsi="標楷體" w:hint="eastAsia"/>
          <w:sz w:val="28"/>
          <w:szCs w:val="28"/>
        </w:rPr>
        <w:t>點至</w:t>
      </w:r>
      <w:r w:rsidR="000F514A" w:rsidRPr="00746DA7">
        <w:rPr>
          <w:rFonts w:ascii="標楷體" w:eastAsia="標楷體" w:hAnsi="標楷體" w:hint="eastAsia"/>
          <w:sz w:val="28"/>
          <w:szCs w:val="28"/>
        </w:rPr>
        <w:t>5</w:t>
      </w:r>
      <w:r w:rsidRPr="00746DA7">
        <w:rPr>
          <w:rFonts w:ascii="標楷體" w:eastAsia="標楷體" w:hAnsi="標楷體" w:hint="eastAsia"/>
          <w:sz w:val="28"/>
          <w:szCs w:val="28"/>
        </w:rPr>
        <w:t>點</w:t>
      </w:r>
    </w:p>
    <w:p w:rsidR="00746DA7" w:rsidRDefault="000F2086" w:rsidP="00746DA7">
      <w:pPr>
        <w:pStyle w:val="a4"/>
        <w:spacing w:beforeLines="50" w:before="180" w:line="500" w:lineRule="exact"/>
        <w:ind w:leftChars="0" w:left="3" w:hangingChars="1" w:hanging="3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746DA7">
        <w:rPr>
          <w:rFonts w:ascii="標楷體" w:eastAsia="標楷體" w:hAnsi="標楷體"/>
          <w:b/>
          <w:sz w:val="28"/>
          <w:szCs w:val="28"/>
        </w:rPr>
        <w:t xml:space="preserve">   </w:t>
      </w:r>
      <w:r w:rsidRPr="00746DA7">
        <w:rPr>
          <w:rFonts w:ascii="標楷體" w:eastAsia="標楷體" w:hAnsi="標楷體" w:hint="eastAsia"/>
          <w:b/>
          <w:sz w:val="28"/>
          <w:szCs w:val="28"/>
        </w:rPr>
        <w:t>二、地點</w:t>
      </w:r>
      <w:r w:rsidRPr="00746DA7">
        <w:rPr>
          <w:rFonts w:ascii="標楷體" w:eastAsia="標楷體" w:hAnsi="標楷體"/>
          <w:sz w:val="28"/>
          <w:szCs w:val="28"/>
        </w:rPr>
        <w:t>:</w:t>
      </w:r>
      <w:r w:rsidR="00863BCC" w:rsidRPr="00746DA7">
        <w:rPr>
          <w:rFonts w:ascii="標楷體" w:eastAsia="標楷體" w:hAnsi="標楷體" w:hint="eastAsia"/>
          <w:sz w:val="28"/>
          <w:szCs w:val="28"/>
        </w:rPr>
        <w:t>日新里活動中心/臺灣第一鹽</w:t>
      </w:r>
      <w:r w:rsidR="00746DA7">
        <w:rPr>
          <w:rFonts w:ascii="標楷體" w:eastAsia="標楷體" w:hAnsi="標楷體" w:hint="eastAsia"/>
          <w:sz w:val="28"/>
          <w:szCs w:val="28"/>
        </w:rPr>
        <w:t>鹽埕</w:t>
      </w:r>
      <w:r w:rsidR="00863BCC" w:rsidRPr="00746DA7">
        <w:rPr>
          <w:rFonts w:ascii="標楷體" w:eastAsia="標楷體" w:hAnsi="標楷體" w:hint="eastAsia"/>
          <w:sz w:val="28"/>
          <w:szCs w:val="28"/>
        </w:rPr>
        <w:t>故事館</w:t>
      </w:r>
      <w:r w:rsidRPr="00746DA7">
        <w:rPr>
          <w:rFonts w:ascii="標楷體" w:eastAsia="標楷體" w:hAnsi="標楷體" w:hint="eastAsia"/>
          <w:sz w:val="28"/>
          <w:szCs w:val="28"/>
        </w:rPr>
        <w:t>（</w:t>
      </w:r>
      <w:r w:rsidR="00863BCC" w:rsidRPr="00746DA7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臺南市</w:t>
      </w:r>
      <w:r w:rsidR="00863BCC" w:rsidRPr="00746DA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南區</w:t>
      </w:r>
      <w:r w:rsidR="00863BCC" w:rsidRPr="00746DA7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利南街136號</w:t>
      </w:r>
      <w:r w:rsidR="00863BCC" w:rsidRPr="00746DA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/</w:t>
      </w:r>
      <w:r w:rsidR="00746DA7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臺南</w:t>
      </w:r>
    </w:p>
    <w:p w:rsidR="000F2086" w:rsidRPr="00746DA7" w:rsidRDefault="00746DA7" w:rsidP="00746DA7">
      <w:pPr>
        <w:pStyle w:val="a4"/>
        <w:spacing w:beforeLines="50" w:before="180" w:line="500" w:lineRule="exact"/>
        <w:ind w:leftChars="0" w:left="3" w:hangingChars="1" w:hanging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市南區鹽埕路291巷41弄41號</w:t>
      </w:r>
      <w:r w:rsidR="000F2086" w:rsidRPr="00746DA7">
        <w:rPr>
          <w:rFonts w:ascii="標楷體" w:eastAsia="標楷體" w:hAnsi="標楷體" w:hint="eastAsia"/>
          <w:sz w:val="28"/>
          <w:szCs w:val="28"/>
        </w:rPr>
        <w:t>）</w:t>
      </w:r>
    </w:p>
    <w:p w:rsidR="000F2086" w:rsidRPr="00746DA7" w:rsidRDefault="000F2086" w:rsidP="00746DA7">
      <w:pPr>
        <w:pStyle w:val="a4"/>
        <w:spacing w:beforeLines="50" w:before="180" w:line="500" w:lineRule="exact"/>
        <w:ind w:leftChars="0" w:left="1275" w:hangingChars="455" w:hanging="1275"/>
        <w:rPr>
          <w:rFonts w:ascii="標楷體" w:eastAsia="標楷體" w:hAnsi="標楷體"/>
          <w:sz w:val="28"/>
          <w:szCs w:val="28"/>
        </w:rPr>
      </w:pPr>
      <w:r w:rsidRPr="00746DA7">
        <w:rPr>
          <w:rFonts w:ascii="標楷體" w:eastAsia="標楷體" w:hAnsi="標楷體"/>
          <w:b/>
          <w:sz w:val="28"/>
          <w:szCs w:val="28"/>
        </w:rPr>
        <w:t xml:space="preserve">   </w:t>
      </w:r>
      <w:r w:rsidRPr="00746DA7">
        <w:rPr>
          <w:rFonts w:ascii="標楷體" w:eastAsia="標楷體" w:hAnsi="標楷體" w:hint="eastAsia"/>
          <w:b/>
          <w:sz w:val="28"/>
          <w:szCs w:val="28"/>
        </w:rPr>
        <w:t>三、出席人員</w:t>
      </w:r>
      <w:r w:rsidRPr="00746DA7">
        <w:rPr>
          <w:rFonts w:ascii="標楷體" w:eastAsia="標楷體" w:hAnsi="標楷體"/>
          <w:b/>
          <w:sz w:val="28"/>
          <w:szCs w:val="28"/>
        </w:rPr>
        <w:t>:</w:t>
      </w:r>
      <w:r w:rsidR="00863BCC" w:rsidRPr="00746DA7">
        <w:rPr>
          <w:rFonts w:ascii="標楷體" w:eastAsia="標楷體" w:hAnsi="標楷體" w:hint="eastAsia"/>
          <w:sz w:val="28"/>
          <w:szCs w:val="28"/>
        </w:rPr>
        <w:t>文化局、臺南市各區公所、南區</w:t>
      </w:r>
      <w:r w:rsidR="00746DA7">
        <w:rPr>
          <w:rFonts w:ascii="標楷體" w:eastAsia="標楷體" w:hAnsi="標楷體" w:hint="eastAsia"/>
          <w:sz w:val="28"/>
          <w:szCs w:val="28"/>
        </w:rPr>
        <w:t>各里辦公處及</w:t>
      </w:r>
      <w:r w:rsidRPr="00746DA7">
        <w:rPr>
          <w:rFonts w:ascii="標楷體" w:eastAsia="標楷體" w:hAnsi="標楷體" w:hint="eastAsia"/>
          <w:sz w:val="28"/>
          <w:szCs w:val="28"/>
        </w:rPr>
        <w:t>各社區發展協會</w:t>
      </w:r>
    </w:p>
    <w:p w:rsidR="00746DA7" w:rsidRDefault="000F2086" w:rsidP="00746DA7">
      <w:pPr>
        <w:pStyle w:val="a4"/>
        <w:spacing w:beforeLines="50" w:before="180" w:line="500" w:lineRule="exact"/>
        <w:ind w:leftChars="0" w:left="1275" w:hangingChars="455" w:hanging="1275"/>
        <w:rPr>
          <w:rFonts w:ascii="標楷體" w:eastAsia="標楷體" w:hAnsi="標楷體"/>
          <w:sz w:val="28"/>
          <w:szCs w:val="28"/>
        </w:rPr>
      </w:pPr>
      <w:r w:rsidRPr="00746DA7">
        <w:rPr>
          <w:rFonts w:ascii="標楷體" w:eastAsia="標楷體" w:hAnsi="標楷體"/>
          <w:b/>
          <w:sz w:val="28"/>
          <w:szCs w:val="28"/>
        </w:rPr>
        <w:t xml:space="preserve">   </w:t>
      </w:r>
      <w:r w:rsidRPr="00746DA7">
        <w:rPr>
          <w:rFonts w:ascii="標楷體" w:eastAsia="標楷體" w:hAnsi="標楷體" w:hint="eastAsia"/>
          <w:b/>
          <w:sz w:val="28"/>
          <w:szCs w:val="28"/>
        </w:rPr>
        <w:t>四、活動內容</w:t>
      </w:r>
      <w:r w:rsidRPr="00746DA7">
        <w:rPr>
          <w:rFonts w:ascii="標楷體" w:eastAsia="標楷體" w:hAnsi="標楷體"/>
          <w:sz w:val="28"/>
          <w:szCs w:val="28"/>
        </w:rPr>
        <w:t>:</w:t>
      </w:r>
      <w:r w:rsidR="000F514A" w:rsidRPr="00746DA7">
        <w:rPr>
          <w:rFonts w:ascii="標楷體" w:eastAsia="標楷體" w:hAnsi="標楷體" w:hint="eastAsia"/>
          <w:sz w:val="28"/>
          <w:szCs w:val="28"/>
        </w:rPr>
        <w:t>展現南區社造</w:t>
      </w:r>
      <w:r w:rsidRPr="00746DA7">
        <w:rPr>
          <w:rFonts w:ascii="標楷體" w:eastAsia="標楷體" w:hAnsi="標楷體" w:hint="eastAsia"/>
          <w:sz w:val="28"/>
          <w:szCs w:val="28"/>
        </w:rPr>
        <w:t>成果，今年參與新故鄉社區以靜態成果展示、動態表演</w:t>
      </w:r>
      <w:r w:rsidRPr="00746DA7">
        <w:rPr>
          <w:rFonts w:ascii="標楷體" w:eastAsia="標楷體" w:hAnsi="標楷體"/>
          <w:sz w:val="28"/>
          <w:szCs w:val="28"/>
        </w:rPr>
        <w:t>(</w:t>
      </w:r>
      <w:r w:rsidRPr="00746DA7">
        <w:rPr>
          <w:rFonts w:ascii="標楷體" w:eastAsia="標楷體" w:hAnsi="標楷體" w:hint="eastAsia"/>
          <w:sz w:val="28"/>
          <w:szCs w:val="28"/>
        </w:rPr>
        <w:t>放</w:t>
      </w:r>
    </w:p>
    <w:p w:rsidR="00746DA7" w:rsidRDefault="00746DA7" w:rsidP="00746DA7">
      <w:pPr>
        <w:pStyle w:val="a4"/>
        <w:spacing w:beforeLines="50" w:before="180" w:line="500" w:lineRule="exact"/>
        <w:ind w:leftChars="0" w:left="1275" w:hangingChars="455" w:hanging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0F2086" w:rsidRPr="00746DA7">
        <w:rPr>
          <w:rFonts w:ascii="標楷體" w:eastAsia="標楷體" w:hAnsi="標楷體" w:hint="eastAsia"/>
          <w:sz w:val="28"/>
          <w:szCs w:val="28"/>
        </w:rPr>
        <w:t>映</w:t>
      </w:r>
      <w:r w:rsidR="000F2086" w:rsidRPr="00746DA7">
        <w:rPr>
          <w:rFonts w:ascii="標楷體" w:eastAsia="標楷體" w:hAnsi="標楷體"/>
          <w:sz w:val="28"/>
          <w:szCs w:val="28"/>
        </w:rPr>
        <w:t>)</w:t>
      </w:r>
      <w:r w:rsidR="000F2086" w:rsidRPr="00746DA7">
        <w:rPr>
          <w:rFonts w:ascii="標楷體" w:eastAsia="標楷體" w:hAnsi="標楷體" w:hint="eastAsia"/>
          <w:sz w:val="28"/>
          <w:szCs w:val="28"/>
        </w:rPr>
        <w:t>來呈現，並有區公所層級社造</w:t>
      </w:r>
      <w:r w:rsidR="000F514A" w:rsidRPr="00746DA7">
        <w:rPr>
          <w:rFonts w:ascii="標楷體" w:eastAsia="標楷體" w:hAnsi="標楷體" w:hint="eastAsia"/>
          <w:sz w:val="28"/>
          <w:szCs w:val="28"/>
        </w:rPr>
        <w:t>發表</w:t>
      </w:r>
      <w:r w:rsidR="000F2086" w:rsidRPr="00746DA7">
        <w:rPr>
          <w:rFonts w:ascii="標楷體" w:eastAsia="標楷體" w:hAnsi="標楷體"/>
          <w:sz w:val="28"/>
          <w:szCs w:val="28"/>
        </w:rPr>
        <w:t>(</w:t>
      </w:r>
      <w:r w:rsidR="00863BCC" w:rsidRPr="00746DA7">
        <w:rPr>
          <w:rFonts w:ascii="標楷體" w:eastAsia="標楷體" w:hAnsi="標楷體" w:hint="eastAsia"/>
          <w:sz w:val="28"/>
          <w:szCs w:val="28"/>
        </w:rPr>
        <w:t>下林秘境漫遊</w:t>
      </w:r>
      <w:r w:rsidR="000F2086" w:rsidRPr="00746DA7">
        <w:rPr>
          <w:rFonts w:ascii="標楷體" w:eastAsia="標楷體" w:hAnsi="標楷體"/>
          <w:sz w:val="28"/>
          <w:szCs w:val="28"/>
        </w:rPr>
        <w:t>)</w:t>
      </w:r>
      <w:r w:rsidR="000F514A" w:rsidRPr="00746DA7">
        <w:rPr>
          <w:rFonts w:ascii="標楷體" w:eastAsia="標楷體" w:hAnsi="標楷體" w:hint="eastAsia"/>
          <w:sz w:val="28"/>
          <w:szCs w:val="28"/>
        </w:rPr>
        <w:t>及帶領參觀鹽埕</w:t>
      </w:r>
    </w:p>
    <w:p w:rsidR="000F2086" w:rsidRPr="00746DA7" w:rsidRDefault="00746DA7" w:rsidP="00746DA7">
      <w:pPr>
        <w:pStyle w:val="a4"/>
        <w:spacing w:beforeLines="50" w:before="180" w:line="500" w:lineRule="exact"/>
        <w:ind w:leftChars="0"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0F2086" w:rsidRPr="00746DA7">
        <w:rPr>
          <w:rFonts w:ascii="標楷體" w:eastAsia="標楷體" w:hAnsi="標楷體" w:hint="eastAsia"/>
          <w:sz w:val="28"/>
          <w:szCs w:val="28"/>
        </w:rPr>
        <w:t>地區</w:t>
      </w:r>
      <w:r w:rsidR="000F2086" w:rsidRPr="00746DA7">
        <w:rPr>
          <w:rFonts w:ascii="標楷體" w:eastAsia="標楷體" w:hAnsi="標楷體"/>
          <w:sz w:val="28"/>
          <w:szCs w:val="28"/>
        </w:rPr>
        <w:t>(</w:t>
      </w:r>
      <w:r w:rsidR="000F514A" w:rsidRPr="00746DA7">
        <w:rPr>
          <w:rFonts w:ascii="標楷體" w:eastAsia="標楷體" w:hAnsi="標楷體" w:hint="eastAsia"/>
          <w:sz w:val="28"/>
          <w:szCs w:val="28"/>
        </w:rPr>
        <w:t>臺灣第一鹽</w:t>
      </w:r>
      <w:r>
        <w:rPr>
          <w:rFonts w:ascii="標楷體" w:eastAsia="標楷體" w:hAnsi="標楷體" w:hint="eastAsia"/>
          <w:sz w:val="28"/>
          <w:szCs w:val="28"/>
        </w:rPr>
        <w:t>鹽埕</w:t>
      </w:r>
      <w:r w:rsidR="000F514A" w:rsidRPr="00746DA7">
        <w:rPr>
          <w:rFonts w:ascii="標楷體" w:eastAsia="標楷體" w:hAnsi="標楷體" w:hint="eastAsia"/>
          <w:sz w:val="28"/>
          <w:szCs w:val="28"/>
        </w:rPr>
        <w:t>故事館揭館</w:t>
      </w:r>
      <w:r w:rsidR="000F2086" w:rsidRPr="00746DA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與居民共同努力之社區改造成果</w:t>
      </w:r>
    </w:p>
    <w:p w:rsidR="00746DA7" w:rsidRDefault="000F2086" w:rsidP="00746DA7">
      <w:pPr>
        <w:pStyle w:val="a4"/>
        <w:spacing w:beforeLines="50" w:before="180" w:line="500" w:lineRule="exact"/>
        <w:ind w:leftChars="0" w:left="1275" w:hangingChars="455" w:hanging="1275"/>
        <w:rPr>
          <w:rFonts w:ascii="標楷體" w:eastAsia="標楷體" w:hAnsi="標楷體"/>
          <w:sz w:val="28"/>
          <w:szCs w:val="28"/>
        </w:rPr>
      </w:pPr>
      <w:r w:rsidRPr="00746DA7">
        <w:rPr>
          <w:rFonts w:ascii="標楷體" w:eastAsia="標楷體" w:hAnsi="標楷體"/>
          <w:b/>
          <w:sz w:val="28"/>
          <w:szCs w:val="28"/>
        </w:rPr>
        <w:t xml:space="preserve">   </w:t>
      </w:r>
      <w:r w:rsidRPr="00746DA7">
        <w:rPr>
          <w:rFonts w:ascii="標楷體" w:eastAsia="標楷體" w:hAnsi="標楷體" w:hint="eastAsia"/>
          <w:b/>
          <w:sz w:val="28"/>
          <w:szCs w:val="28"/>
        </w:rPr>
        <w:t>五、展出單位</w:t>
      </w:r>
      <w:r w:rsidRPr="00746DA7">
        <w:rPr>
          <w:rFonts w:ascii="標楷體" w:eastAsia="標楷體" w:hAnsi="標楷體"/>
          <w:sz w:val="28"/>
          <w:szCs w:val="28"/>
        </w:rPr>
        <w:t>:</w:t>
      </w:r>
      <w:r w:rsidR="000F514A" w:rsidRPr="00746DA7">
        <w:rPr>
          <w:rFonts w:ascii="標楷體" w:eastAsia="標楷體" w:hAnsi="標楷體" w:hint="eastAsia"/>
          <w:sz w:val="28"/>
          <w:szCs w:val="28"/>
        </w:rPr>
        <w:t>國宅社區發展協會、金華社區發展協會、文南社區發展協會、松安社</w:t>
      </w:r>
    </w:p>
    <w:p w:rsidR="00746DA7" w:rsidRDefault="00746DA7" w:rsidP="00746DA7">
      <w:pPr>
        <w:pStyle w:val="a4"/>
        <w:spacing w:beforeLines="50" w:before="180" w:line="500" w:lineRule="exact"/>
        <w:ind w:leftChars="0" w:left="1275" w:hangingChars="455" w:hanging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0F514A" w:rsidRPr="00746DA7">
        <w:rPr>
          <w:rFonts w:ascii="標楷體" w:eastAsia="標楷體" w:hAnsi="標楷體" w:hint="eastAsia"/>
          <w:sz w:val="28"/>
          <w:szCs w:val="28"/>
        </w:rPr>
        <w:t>區發展協會、日新社區發展協會、南區喜事集文創、走讀南區-下林</w:t>
      </w:r>
    </w:p>
    <w:p w:rsidR="000F2086" w:rsidRPr="00746DA7" w:rsidRDefault="00746DA7" w:rsidP="00746DA7">
      <w:pPr>
        <w:pStyle w:val="a4"/>
        <w:spacing w:beforeLines="50" w:before="180" w:line="500" w:lineRule="exact"/>
        <w:ind w:leftChars="0"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F514A" w:rsidRPr="00746DA7">
        <w:rPr>
          <w:rFonts w:ascii="標楷體" w:eastAsia="標楷體" w:hAnsi="標楷體" w:hint="eastAsia"/>
          <w:sz w:val="28"/>
          <w:szCs w:val="28"/>
        </w:rPr>
        <w:t>秘境漫遊</w:t>
      </w:r>
    </w:p>
    <w:p w:rsidR="000F2086" w:rsidRDefault="000F2086" w:rsidP="00746DA7">
      <w:pPr>
        <w:pStyle w:val="a4"/>
        <w:spacing w:line="400" w:lineRule="exact"/>
        <w:ind w:leftChars="0" w:left="3" w:hangingChars="1" w:hanging="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Pr="00C2763D">
        <w:rPr>
          <w:rFonts w:ascii="標楷體" w:eastAsia="標楷體" w:hAnsi="標楷體" w:hint="eastAsia"/>
          <w:b/>
          <w:sz w:val="28"/>
          <w:szCs w:val="28"/>
        </w:rPr>
        <w:t>活動流程</w:t>
      </w:r>
      <w:r w:rsidR="000F514A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746DA7" w:rsidRPr="00746DA7" w:rsidRDefault="00746DA7" w:rsidP="00746DA7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46DA7">
        <w:rPr>
          <w:rFonts w:ascii="標楷體" w:eastAsia="標楷體" w:hAnsi="標楷體" w:hint="eastAsia"/>
          <w:b/>
          <w:sz w:val="28"/>
          <w:szCs w:val="28"/>
        </w:rPr>
        <w:t>一、</w:t>
      </w:r>
      <w:r w:rsidRPr="00746DA7">
        <w:rPr>
          <w:rFonts w:ascii="標楷體" w:eastAsia="標楷體" w:hAnsi="標楷體" w:hint="eastAsia"/>
          <w:color w:val="000000" w:themeColor="text1"/>
          <w:sz w:val="28"/>
          <w:szCs w:val="28"/>
        </w:rPr>
        <w:t>105年度臺南市新故鄉社區營造-南區成果發表會</w:t>
      </w:r>
    </w:p>
    <w:p w:rsidR="00746DA7" w:rsidRPr="00746DA7" w:rsidRDefault="00746DA7" w:rsidP="00746DA7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D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地點:日新里活動中心/蘇家古厝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8404"/>
      </w:tblGrid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14:00-14:15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日新國小鼓陣開場表演</w:t>
            </w:r>
          </w:p>
        </w:tc>
      </w:tr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14:15-14:30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參與活動各社區介紹</w:t>
            </w:r>
          </w:p>
        </w:tc>
      </w:tr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14:30-14:40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長官、來賓致詞</w:t>
            </w:r>
          </w:p>
        </w:tc>
      </w:tr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14:40-14:50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國宅里表演－</w:t>
            </w:r>
            <w:r w:rsidRPr="00746DA7">
              <w:rPr>
                <w:rFonts w:ascii="標楷體" w:eastAsia="標楷體" w:hAnsi="標楷體" w:cs="新細明體" w:hint="eastAsia"/>
                <w:sz w:val="28"/>
                <w:szCs w:val="28"/>
              </w:rPr>
              <w:t>老頑童創意樂團表演</w:t>
            </w:r>
          </w:p>
        </w:tc>
      </w:tr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14:50-15:00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文南里表演－文南來作客作品走秀舞蹈</w:t>
            </w:r>
          </w:p>
        </w:tc>
      </w:tr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金華里表演－珍愛老寶貝烏克麗麗表演</w:t>
            </w:r>
          </w:p>
        </w:tc>
      </w:tr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15:10-15:20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喜樹阿嬤PPAP帶動跳</w:t>
            </w:r>
          </w:p>
        </w:tc>
      </w:tr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15:20-15:30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臺灣第一鹽成果介紹</w:t>
            </w:r>
          </w:p>
        </w:tc>
      </w:tr>
      <w:tr w:rsidR="00746DA7" w:rsidRPr="00746DA7" w:rsidTr="00746DA7">
        <w:trPr>
          <w:trHeight w:val="892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15:30-15:40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鹽埕小巡禮</w:t>
            </w:r>
          </w:p>
        </w:tc>
      </w:tr>
      <w:tr w:rsidR="00746DA7" w:rsidRPr="00746DA7" w:rsidTr="00746DA7">
        <w:trPr>
          <w:trHeight w:val="1010"/>
        </w:trPr>
        <w:tc>
          <w:tcPr>
            <w:tcW w:w="2085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15:40</w:t>
            </w:r>
            <w:r w:rsidRPr="00746DA7">
              <w:rPr>
                <w:rFonts w:ascii="標楷體" w:eastAsia="標楷體" w:hAnsi="標楷體" w:cs="Arial Unicode MS" w:hint="eastAsia"/>
                <w:sz w:val="28"/>
                <w:szCs w:val="28"/>
              </w:rPr>
              <w:t>-17:00</w:t>
            </w:r>
          </w:p>
        </w:tc>
        <w:tc>
          <w:tcPr>
            <w:tcW w:w="840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臺灣第一鹽-鹽埕故事館揭幕活動</w:t>
            </w:r>
          </w:p>
        </w:tc>
      </w:tr>
      <w:tr w:rsidR="00746DA7" w:rsidRPr="00746DA7" w:rsidTr="00746DA7">
        <w:trPr>
          <w:trHeight w:val="892"/>
        </w:trPr>
        <w:tc>
          <w:tcPr>
            <w:tcW w:w="10489" w:type="dxa"/>
            <w:gridSpan w:val="2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DA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746DA7" w:rsidRPr="00746DA7" w:rsidRDefault="00746DA7" w:rsidP="00746D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746DA7">
        <w:rPr>
          <w:rFonts w:ascii="標楷體" w:eastAsia="標楷體" w:hAnsi="標楷體" w:hint="eastAsia"/>
          <w:color w:val="000000" w:themeColor="text1"/>
          <w:sz w:val="28"/>
          <w:szCs w:val="28"/>
        </w:rPr>
        <w:t>二、臺灣第一鹽-鹽埕故事館揭幕活動</w:t>
      </w:r>
    </w:p>
    <w:p w:rsidR="00746DA7" w:rsidRPr="00A57A85" w:rsidRDefault="00746DA7" w:rsidP="00746DA7">
      <w:pPr>
        <w:rPr>
          <w:rFonts w:ascii="標楷體" w:eastAsia="標楷體" w:hAnsi="標楷體"/>
          <w:color w:val="000000" w:themeColor="text1"/>
          <w:sz w:val="28"/>
          <w:szCs w:val="36"/>
        </w:rPr>
      </w:pPr>
      <w:r>
        <w:rPr>
          <w:rFonts w:ascii="標楷體" w:eastAsia="標楷體" w:hAnsi="標楷體" w:hint="eastAsia"/>
          <w:color w:val="000000" w:themeColor="text1"/>
          <w:sz w:val="28"/>
          <w:szCs w:val="36"/>
        </w:rPr>
        <w:t xml:space="preserve">   </w:t>
      </w:r>
      <w:r w:rsidRPr="00A57A85">
        <w:rPr>
          <w:rFonts w:ascii="標楷體" w:eastAsia="標楷體" w:hAnsi="標楷體" w:hint="eastAsia"/>
          <w:color w:val="000000" w:themeColor="text1"/>
          <w:sz w:val="28"/>
          <w:szCs w:val="36"/>
        </w:rPr>
        <w:t>地點:蘇家古厝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8564"/>
      </w:tblGrid>
      <w:tr w:rsidR="00746DA7" w:rsidRPr="00A57A85" w:rsidTr="00746DA7">
        <w:trPr>
          <w:trHeight w:val="1742"/>
        </w:trPr>
        <w:tc>
          <w:tcPr>
            <w:tcW w:w="2032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hint="eastAsia"/>
                <w:sz w:val="28"/>
              </w:rPr>
              <w:t>14</w:t>
            </w:r>
            <w:r w:rsidRPr="00746DA7">
              <w:rPr>
                <w:rFonts w:ascii="標楷體" w:eastAsia="標楷體" w:hAnsi="標楷體" w:cs="Arial Unicode MS" w:hint="eastAsia"/>
                <w:sz w:val="28"/>
              </w:rPr>
              <w:t>:00-15:35</w:t>
            </w:r>
          </w:p>
        </w:tc>
        <w:tc>
          <w:tcPr>
            <w:tcW w:w="856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hint="eastAsia"/>
                <w:sz w:val="28"/>
              </w:rPr>
              <w:t>露天音樂會開場</w:t>
            </w:r>
            <w:r w:rsidRPr="00746DA7">
              <w:rPr>
                <w:rFonts w:ascii="標楷體" w:eastAsia="標楷體" w:hAnsi="標楷體" w:cs="Arial Unicode MS" w:hint="eastAsia"/>
                <w:sz w:val="28"/>
              </w:rPr>
              <w:t>(</w:t>
            </w:r>
            <w:r w:rsidRPr="00746DA7">
              <w:rPr>
                <w:rFonts w:ascii="標楷體" w:eastAsia="標楷體" w:hAnsi="標楷體" w:hint="eastAsia"/>
                <w:sz w:val="28"/>
              </w:rPr>
              <w:t>表演內容:小提琴演奏</w:t>
            </w:r>
            <w:r w:rsidRPr="00746DA7">
              <w:rPr>
                <w:rFonts w:ascii="標楷體" w:eastAsia="標楷體" w:hAnsi="標楷體" w:cs="Arial Unicode MS" w:hint="eastAsia"/>
                <w:sz w:val="28"/>
              </w:rPr>
              <w:t>)</w:t>
            </w:r>
          </w:p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cs="Arial Unicode MS" w:hint="eastAsia"/>
                <w:sz w:val="28"/>
              </w:rPr>
              <w:t>鹽埕新巡禮導覽活動同時進行(彩繪牆-天后宮-劍牆-故事館)</w:t>
            </w:r>
          </w:p>
        </w:tc>
      </w:tr>
      <w:tr w:rsidR="00746DA7" w:rsidRPr="00A57A85" w:rsidTr="00746DA7">
        <w:trPr>
          <w:trHeight w:val="866"/>
        </w:trPr>
        <w:tc>
          <w:tcPr>
            <w:tcW w:w="2032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cs="Arial Unicode MS" w:hint="eastAsia"/>
                <w:sz w:val="28"/>
              </w:rPr>
              <w:t>15:35-15:45</w:t>
            </w:r>
          </w:p>
        </w:tc>
        <w:tc>
          <w:tcPr>
            <w:tcW w:w="856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hint="eastAsia"/>
                <w:sz w:val="28"/>
              </w:rPr>
              <w:t>長官、來賓致詞</w:t>
            </w:r>
          </w:p>
        </w:tc>
      </w:tr>
      <w:tr w:rsidR="00746DA7" w:rsidRPr="00A57A85" w:rsidTr="00746DA7">
        <w:trPr>
          <w:trHeight w:val="866"/>
        </w:trPr>
        <w:tc>
          <w:tcPr>
            <w:tcW w:w="2032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cs="Arial Unicode MS" w:hint="eastAsia"/>
                <w:sz w:val="28"/>
              </w:rPr>
              <w:t>15:45-16:05</w:t>
            </w:r>
          </w:p>
        </w:tc>
        <w:tc>
          <w:tcPr>
            <w:tcW w:w="856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hint="eastAsia"/>
                <w:sz w:val="28"/>
              </w:rPr>
              <w:t>鹽埕故事館開幕-古都木偶戲表演</w:t>
            </w:r>
          </w:p>
        </w:tc>
      </w:tr>
      <w:tr w:rsidR="00746DA7" w:rsidRPr="00A57A85" w:rsidTr="00746DA7">
        <w:trPr>
          <w:trHeight w:val="866"/>
        </w:trPr>
        <w:tc>
          <w:tcPr>
            <w:tcW w:w="2032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cs="Arial Unicode MS" w:hint="eastAsia"/>
                <w:sz w:val="28"/>
              </w:rPr>
              <w:t>16:05-16:15</w:t>
            </w:r>
          </w:p>
        </w:tc>
        <w:tc>
          <w:tcPr>
            <w:tcW w:w="856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hint="eastAsia"/>
                <w:sz w:val="28"/>
              </w:rPr>
              <w:t>「臺灣第一鹽鹽埕故事館」灑彩鹽創作揭館儀式</w:t>
            </w:r>
          </w:p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hint="eastAsia"/>
                <w:sz w:val="28"/>
              </w:rPr>
              <w:t>大合照</w:t>
            </w:r>
          </w:p>
        </w:tc>
      </w:tr>
      <w:tr w:rsidR="00746DA7" w:rsidRPr="00A57A85" w:rsidTr="00746DA7">
        <w:trPr>
          <w:trHeight w:val="866"/>
        </w:trPr>
        <w:tc>
          <w:tcPr>
            <w:tcW w:w="2032" w:type="dxa"/>
            <w:vAlign w:val="center"/>
          </w:tcPr>
          <w:p w:rsidR="00746DA7" w:rsidRPr="00746DA7" w:rsidRDefault="00746DA7" w:rsidP="00B3184C">
            <w:pPr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cs="Arial Unicode MS" w:hint="eastAsia"/>
                <w:sz w:val="28"/>
              </w:rPr>
              <w:t>16:15-17:00</w:t>
            </w:r>
          </w:p>
        </w:tc>
        <w:tc>
          <w:tcPr>
            <w:tcW w:w="8564" w:type="dxa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hint="eastAsia"/>
                <w:sz w:val="28"/>
              </w:rPr>
              <w:t>「老故事、新鹽埕」故事館參觀</w:t>
            </w:r>
          </w:p>
        </w:tc>
      </w:tr>
      <w:tr w:rsidR="00746DA7" w:rsidRPr="00A57A85" w:rsidTr="00746DA7">
        <w:trPr>
          <w:trHeight w:val="866"/>
        </w:trPr>
        <w:tc>
          <w:tcPr>
            <w:tcW w:w="10596" w:type="dxa"/>
            <w:gridSpan w:val="2"/>
            <w:vAlign w:val="center"/>
          </w:tcPr>
          <w:p w:rsidR="00746DA7" w:rsidRPr="00746DA7" w:rsidRDefault="00746DA7" w:rsidP="00746D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6DA7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</w:tr>
    </w:tbl>
    <w:p w:rsidR="00746DA7" w:rsidRPr="00A57A85" w:rsidRDefault="00746DA7" w:rsidP="00746DA7">
      <w:pPr>
        <w:rPr>
          <w:rFonts w:ascii="標楷體" w:eastAsia="標楷體" w:hAnsi="標楷體"/>
        </w:rPr>
      </w:pPr>
    </w:p>
    <w:p w:rsidR="000F514A" w:rsidRPr="00746DA7" w:rsidRDefault="000F514A" w:rsidP="00746DA7">
      <w:pPr>
        <w:pStyle w:val="a4"/>
        <w:ind w:leftChars="0" w:left="2" w:hangingChars="1" w:hanging="2"/>
        <w:rPr>
          <w:rFonts w:ascii="標楷體" w:eastAsia="標楷體" w:hAnsi="標楷體"/>
          <w:b/>
          <w:szCs w:val="24"/>
        </w:rPr>
      </w:pPr>
    </w:p>
    <w:sectPr w:rsidR="000F514A" w:rsidRPr="00746DA7" w:rsidSect="00746D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B2" w:rsidRDefault="001025B2" w:rsidP="00F6707D">
      <w:r>
        <w:separator/>
      </w:r>
    </w:p>
  </w:endnote>
  <w:endnote w:type="continuationSeparator" w:id="0">
    <w:p w:rsidR="001025B2" w:rsidRDefault="001025B2" w:rsidP="00F6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B2" w:rsidRDefault="001025B2" w:rsidP="00F6707D">
      <w:r>
        <w:separator/>
      </w:r>
    </w:p>
  </w:footnote>
  <w:footnote w:type="continuationSeparator" w:id="0">
    <w:p w:rsidR="001025B2" w:rsidRDefault="001025B2" w:rsidP="00F6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1BF"/>
    <w:multiLevelType w:val="hybridMultilevel"/>
    <w:tmpl w:val="FDFC3D98"/>
    <w:lvl w:ilvl="0" w:tplc="BE0077B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7356E7"/>
    <w:multiLevelType w:val="hybridMultilevel"/>
    <w:tmpl w:val="EF261C80"/>
    <w:lvl w:ilvl="0" w:tplc="940282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" w15:restartNumberingAfterBreak="0">
    <w:nsid w:val="2B174750"/>
    <w:multiLevelType w:val="hybridMultilevel"/>
    <w:tmpl w:val="0346D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0A1865"/>
    <w:multiLevelType w:val="hybridMultilevel"/>
    <w:tmpl w:val="6A48C6DC"/>
    <w:lvl w:ilvl="0" w:tplc="5D9491A8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03F5F9B"/>
    <w:multiLevelType w:val="hybridMultilevel"/>
    <w:tmpl w:val="BED0D6DA"/>
    <w:lvl w:ilvl="0" w:tplc="1292D14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589B740B"/>
    <w:multiLevelType w:val="hybridMultilevel"/>
    <w:tmpl w:val="93DA933E"/>
    <w:lvl w:ilvl="0" w:tplc="75FA70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5C3B1EED"/>
    <w:multiLevelType w:val="hybridMultilevel"/>
    <w:tmpl w:val="FBC8C590"/>
    <w:lvl w:ilvl="0" w:tplc="D8DC2A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9"/>
    <w:rsid w:val="00015E90"/>
    <w:rsid w:val="0002204A"/>
    <w:rsid w:val="00076F5A"/>
    <w:rsid w:val="000A2258"/>
    <w:rsid w:val="000D4798"/>
    <w:rsid w:val="000E1AAC"/>
    <w:rsid w:val="000E5A15"/>
    <w:rsid w:val="000F2086"/>
    <w:rsid w:val="000F514A"/>
    <w:rsid w:val="001025B2"/>
    <w:rsid w:val="00122DAD"/>
    <w:rsid w:val="0013211F"/>
    <w:rsid w:val="001350BD"/>
    <w:rsid w:val="001475AB"/>
    <w:rsid w:val="001638EC"/>
    <w:rsid w:val="00197D5B"/>
    <w:rsid w:val="001F6047"/>
    <w:rsid w:val="002138E3"/>
    <w:rsid w:val="00215CDA"/>
    <w:rsid w:val="00243DCF"/>
    <w:rsid w:val="00245085"/>
    <w:rsid w:val="00257F82"/>
    <w:rsid w:val="00276067"/>
    <w:rsid w:val="002C0001"/>
    <w:rsid w:val="002D3CAD"/>
    <w:rsid w:val="002F6A9A"/>
    <w:rsid w:val="00327FDB"/>
    <w:rsid w:val="003364C9"/>
    <w:rsid w:val="00357F36"/>
    <w:rsid w:val="003704E3"/>
    <w:rsid w:val="00370F96"/>
    <w:rsid w:val="003958F1"/>
    <w:rsid w:val="00397EAE"/>
    <w:rsid w:val="003C2819"/>
    <w:rsid w:val="0042334F"/>
    <w:rsid w:val="0044778F"/>
    <w:rsid w:val="00480B38"/>
    <w:rsid w:val="00563A7D"/>
    <w:rsid w:val="005A44EA"/>
    <w:rsid w:val="005C3C49"/>
    <w:rsid w:val="005C783A"/>
    <w:rsid w:val="00601F2C"/>
    <w:rsid w:val="006134A6"/>
    <w:rsid w:val="00637752"/>
    <w:rsid w:val="00650231"/>
    <w:rsid w:val="006549A6"/>
    <w:rsid w:val="006B7DC3"/>
    <w:rsid w:val="006E09AE"/>
    <w:rsid w:val="006F1EA3"/>
    <w:rsid w:val="00704BE2"/>
    <w:rsid w:val="0070672E"/>
    <w:rsid w:val="00732D83"/>
    <w:rsid w:val="00746DA7"/>
    <w:rsid w:val="007552BE"/>
    <w:rsid w:val="007A65EA"/>
    <w:rsid w:val="007C2FA4"/>
    <w:rsid w:val="007E2727"/>
    <w:rsid w:val="00863BCC"/>
    <w:rsid w:val="008767B9"/>
    <w:rsid w:val="008D4008"/>
    <w:rsid w:val="008D5237"/>
    <w:rsid w:val="008E0C92"/>
    <w:rsid w:val="00904127"/>
    <w:rsid w:val="0090560C"/>
    <w:rsid w:val="00915C83"/>
    <w:rsid w:val="00945DDE"/>
    <w:rsid w:val="00947BF6"/>
    <w:rsid w:val="009640C0"/>
    <w:rsid w:val="009C2280"/>
    <w:rsid w:val="009D6A09"/>
    <w:rsid w:val="009E34EF"/>
    <w:rsid w:val="009F2C08"/>
    <w:rsid w:val="00A40820"/>
    <w:rsid w:val="00A55941"/>
    <w:rsid w:val="00A777A4"/>
    <w:rsid w:val="00A81478"/>
    <w:rsid w:val="00AB1644"/>
    <w:rsid w:val="00B22C78"/>
    <w:rsid w:val="00B31666"/>
    <w:rsid w:val="00B70EEA"/>
    <w:rsid w:val="00B76778"/>
    <w:rsid w:val="00B86AF7"/>
    <w:rsid w:val="00BD0317"/>
    <w:rsid w:val="00C16606"/>
    <w:rsid w:val="00C2763D"/>
    <w:rsid w:val="00CB6879"/>
    <w:rsid w:val="00CD5D64"/>
    <w:rsid w:val="00D14613"/>
    <w:rsid w:val="00D2694E"/>
    <w:rsid w:val="00D54899"/>
    <w:rsid w:val="00D83530"/>
    <w:rsid w:val="00D90A9A"/>
    <w:rsid w:val="00E061DD"/>
    <w:rsid w:val="00E22B30"/>
    <w:rsid w:val="00E266AA"/>
    <w:rsid w:val="00E2714C"/>
    <w:rsid w:val="00E331AF"/>
    <w:rsid w:val="00E3419B"/>
    <w:rsid w:val="00E3672D"/>
    <w:rsid w:val="00E8386D"/>
    <w:rsid w:val="00EA3AE8"/>
    <w:rsid w:val="00F31D1D"/>
    <w:rsid w:val="00F6707D"/>
    <w:rsid w:val="00F834BD"/>
    <w:rsid w:val="00F91BE6"/>
    <w:rsid w:val="00F92A4E"/>
    <w:rsid w:val="00FA2E9D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88473A-93A1-4911-B853-1AE51D8F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281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C2819"/>
    <w:pPr>
      <w:ind w:leftChars="200" w:left="480"/>
    </w:pPr>
  </w:style>
  <w:style w:type="paragraph" w:styleId="a5">
    <w:name w:val="header"/>
    <w:basedOn w:val="a"/>
    <w:link w:val="a6"/>
    <w:uiPriority w:val="99"/>
    <w:rsid w:val="00F67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6707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67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F6707D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E0C92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45085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2015黃金南區好行--南區社造成果展計畫書</dc:title>
  <dc:creator>user</dc:creator>
  <cp:lastModifiedBy>user</cp:lastModifiedBy>
  <cp:revision>2</cp:revision>
  <cp:lastPrinted>2016-10-31T07:56:00Z</cp:lastPrinted>
  <dcterms:created xsi:type="dcterms:W3CDTF">2016-11-03T01:21:00Z</dcterms:created>
  <dcterms:modified xsi:type="dcterms:W3CDTF">2016-11-03T01:21:00Z</dcterms:modified>
</cp:coreProperties>
</file>